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47" w:rsidRPr="008A2B9A" w:rsidRDefault="00C14047" w:rsidP="00C14047">
      <w:pPr>
        <w:rPr>
          <w:rFonts w:ascii="Algerian" w:hAnsi="Algerian"/>
          <w:sz w:val="28"/>
          <w:szCs w:val="28"/>
        </w:rPr>
      </w:pPr>
      <w:r w:rsidRPr="008A2B9A">
        <w:rPr>
          <w:rFonts w:ascii="Times New Roman" w:hAnsi="Times New Roman" w:cs="Times New Roman"/>
          <w:sz w:val="28"/>
          <w:szCs w:val="28"/>
        </w:rPr>
        <w:t>Муниципальное</w:t>
      </w:r>
      <w:r w:rsidRPr="008A2B9A">
        <w:rPr>
          <w:rFonts w:ascii="Algerian" w:hAnsi="Algerian"/>
          <w:sz w:val="28"/>
          <w:szCs w:val="28"/>
        </w:rPr>
        <w:t xml:space="preserve"> </w:t>
      </w:r>
      <w:r w:rsidRPr="008A2B9A">
        <w:rPr>
          <w:rFonts w:ascii="Times New Roman" w:hAnsi="Times New Roman" w:cs="Times New Roman"/>
          <w:sz w:val="28"/>
          <w:szCs w:val="28"/>
        </w:rPr>
        <w:t>автономное</w:t>
      </w:r>
      <w:r w:rsidRPr="008A2B9A">
        <w:rPr>
          <w:rFonts w:ascii="Algerian" w:hAnsi="Algerian"/>
          <w:sz w:val="28"/>
          <w:szCs w:val="28"/>
        </w:rPr>
        <w:t xml:space="preserve"> </w:t>
      </w:r>
      <w:r w:rsidRPr="008A2B9A">
        <w:rPr>
          <w:rFonts w:ascii="Times New Roman" w:hAnsi="Times New Roman" w:cs="Times New Roman"/>
          <w:sz w:val="28"/>
          <w:szCs w:val="28"/>
        </w:rPr>
        <w:t>дошкольное</w:t>
      </w:r>
      <w:r w:rsidRPr="008A2B9A">
        <w:rPr>
          <w:rFonts w:ascii="Algerian" w:hAnsi="Algerian"/>
          <w:sz w:val="28"/>
          <w:szCs w:val="28"/>
        </w:rPr>
        <w:t xml:space="preserve"> </w:t>
      </w:r>
      <w:r w:rsidRPr="008A2B9A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8A2B9A">
        <w:rPr>
          <w:rFonts w:ascii="Algerian" w:hAnsi="Algerian"/>
          <w:sz w:val="28"/>
          <w:szCs w:val="28"/>
        </w:rPr>
        <w:t xml:space="preserve"> </w:t>
      </w:r>
      <w:r w:rsidRPr="008A2B9A">
        <w:rPr>
          <w:rFonts w:ascii="Times New Roman" w:hAnsi="Times New Roman" w:cs="Times New Roman"/>
          <w:sz w:val="28"/>
          <w:szCs w:val="28"/>
        </w:rPr>
        <w:t>учреждение</w:t>
      </w:r>
      <w:r w:rsidRPr="008A2B9A">
        <w:rPr>
          <w:rFonts w:ascii="Algerian" w:hAnsi="Algerian"/>
          <w:sz w:val="28"/>
          <w:szCs w:val="28"/>
        </w:rPr>
        <w:br/>
        <w:t xml:space="preserve">                      </w:t>
      </w:r>
      <w:proofErr w:type="gramStart"/>
      <w:r w:rsidRPr="008A2B9A">
        <w:rPr>
          <w:rFonts w:ascii="Algerian" w:hAnsi="Algerian"/>
          <w:sz w:val="28"/>
          <w:szCs w:val="28"/>
        </w:rPr>
        <w:t xml:space="preserve">   «</w:t>
      </w:r>
      <w:proofErr w:type="gramEnd"/>
      <w:r w:rsidRPr="008A2B9A">
        <w:rPr>
          <w:rFonts w:ascii="Times New Roman" w:hAnsi="Times New Roman" w:cs="Times New Roman"/>
          <w:sz w:val="28"/>
          <w:szCs w:val="28"/>
        </w:rPr>
        <w:t>Детский</w:t>
      </w:r>
      <w:r w:rsidRPr="008A2B9A">
        <w:rPr>
          <w:rFonts w:ascii="Algerian" w:hAnsi="Algerian"/>
          <w:sz w:val="28"/>
          <w:szCs w:val="28"/>
        </w:rPr>
        <w:t xml:space="preserve"> </w:t>
      </w:r>
      <w:r w:rsidRPr="008A2B9A">
        <w:rPr>
          <w:rFonts w:ascii="Times New Roman" w:hAnsi="Times New Roman" w:cs="Times New Roman"/>
          <w:sz w:val="28"/>
          <w:szCs w:val="28"/>
        </w:rPr>
        <w:t>сад</w:t>
      </w:r>
      <w:r w:rsidRPr="008A2B9A">
        <w:rPr>
          <w:rFonts w:ascii="Algerian" w:hAnsi="Algerian"/>
          <w:sz w:val="28"/>
          <w:szCs w:val="28"/>
        </w:rPr>
        <w:t xml:space="preserve"> </w:t>
      </w:r>
      <w:r w:rsidRPr="008A2B9A">
        <w:rPr>
          <w:rFonts w:ascii="Times New Roman" w:hAnsi="Times New Roman" w:cs="Times New Roman"/>
          <w:sz w:val="28"/>
          <w:szCs w:val="28"/>
        </w:rPr>
        <w:t>№</w:t>
      </w:r>
      <w:r w:rsidRPr="008A2B9A">
        <w:rPr>
          <w:rFonts w:ascii="Algerian" w:hAnsi="Algerian"/>
          <w:sz w:val="28"/>
          <w:szCs w:val="28"/>
        </w:rPr>
        <w:t xml:space="preserve">6 </w:t>
      </w:r>
      <w:r w:rsidRPr="008A2B9A">
        <w:rPr>
          <w:rFonts w:ascii="Times New Roman" w:hAnsi="Times New Roman" w:cs="Times New Roman"/>
          <w:sz w:val="28"/>
          <w:szCs w:val="28"/>
        </w:rPr>
        <w:t>города</w:t>
      </w:r>
      <w:r w:rsidRPr="008A2B9A">
        <w:rPr>
          <w:rFonts w:ascii="Algerian" w:hAnsi="Algerian"/>
          <w:sz w:val="28"/>
          <w:szCs w:val="28"/>
        </w:rPr>
        <w:t xml:space="preserve"> </w:t>
      </w:r>
      <w:r w:rsidRPr="008A2B9A">
        <w:rPr>
          <w:rFonts w:ascii="Times New Roman" w:hAnsi="Times New Roman" w:cs="Times New Roman"/>
          <w:sz w:val="28"/>
          <w:szCs w:val="28"/>
        </w:rPr>
        <w:t>Шимановска</w:t>
      </w:r>
      <w:r w:rsidRPr="008A2B9A">
        <w:rPr>
          <w:rFonts w:ascii="Algerian" w:hAnsi="Algerian"/>
          <w:sz w:val="28"/>
          <w:szCs w:val="28"/>
        </w:rPr>
        <w:t>»</w:t>
      </w:r>
    </w:p>
    <w:p w:rsidR="00C14047" w:rsidRPr="00152CD5" w:rsidRDefault="00C14047" w:rsidP="00C14047">
      <w:pPr>
        <w:rPr>
          <w:rFonts w:ascii="Algerian" w:hAnsi="Algerian"/>
          <w:sz w:val="28"/>
          <w:szCs w:val="28"/>
        </w:rPr>
      </w:pPr>
      <w:r w:rsidRPr="008A2B9A">
        <w:rPr>
          <w:rFonts w:ascii="Algerian" w:hAnsi="Algeri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45AE4" wp14:editId="6FAFBFF5">
                <wp:simplePos x="0" y="0"/>
                <wp:positionH relativeFrom="column">
                  <wp:posOffset>-356235</wp:posOffset>
                </wp:positionH>
                <wp:positionV relativeFrom="paragraph">
                  <wp:posOffset>225425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BE0C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17.75pt" to="-28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" strokecolor="#4a7ebb"/>
            </w:pict>
          </mc:Fallback>
        </mc:AlternateContent>
      </w:r>
      <w:r w:rsidRPr="008A2B9A">
        <w:rPr>
          <w:rFonts w:ascii="Algerian" w:hAnsi="Algeri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3FFD5" wp14:editId="4B5A6286">
                <wp:simplePos x="0" y="0"/>
                <wp:positionH relativeFrom="column">
                  <wp:posOffset>-356236</wp:posOffset>
                </wp:positionH>
                <wp:positionV relativeFrom="paragraph">
                  <wp:posOffset>6350</wp:posOffset>
                </wp:positionV>
                <wp:extent cx="6143625" cy="1905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FB50E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.5pt" to="455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"/>
            </w:pict>
          </mc:Fallback>
        </mc:AlternateContent>
      </w:r>
      <w:r w:rsidRPr="008A2B9A">
        <w:rPr>
          <w:rFonts w:ascii="Algerian" w:hAnsi="Algerian"/>
          <w:sz w:val="28"/>
          <w:szCs w:val="28"/>
        </w:rPr>
        <w:t xml:space="preserve">       676307, </w:t>
      </w:r>
      <w:r w:rsidRPr="008A2B9A">
        <w:rPr>
          <w:rFonts w:ascii="Times New Roman" w:hAnsi="Times New Roman" w:cs="Times New Roman"/>
          <w:sz w:val="28"/>
          <w:szCs w:val="28"/>
        </w:rPr>
        <w:t>г</w:t>
      </w:r>
      <w:r w:rsidRPr="008A2B9A">
        <w:rPr>
          <w:rFonts w:ascii="Algerian" w:hAnsi="Algerian"/>
          <w:sz w:val="28"/>
          <w:szCs w:val="28"/>
        </w:rPr>
        <w:t xml:space="preserve">. </w:t>
      </w:r>
      <w:r w:rsidRPr="008A2B9A">
        <w:rPr>
          <w:rFonts w:ascii="Times New Roman" w:hAnsi="Times New Roman" w:cs="Times New Roman"/>
          <w:sz w:val="28"/>
          <w:szCs w:val="28"/>
        </w:rPr>
        <w:t>Шимановск</w:t>
      </w:r>
      <w:r w:rsidRPr="008A2B9A">
        <w:rPr>
          <w:rFonts w:ascii="Algerian" w:hAnsi="Algerian"/>
          <w:sz w:val="28"/>
          <w:szCs w:val="28"/>
        </w:rPr>
        <w:t xml:space="preserve">, </w:t>
      </w:r>
      <w:r w:rsidRPr="008A2B9A">
        <w:rPr>
          <w:rFonts w:ascii="Times New Roman" w:hAnsi="Times New Roman" w:cs="Times New Roman"/>
          <w:sz w:val="28"/>
          <w:szCs w:val="28"/>
        </w:rPr>
        <w:t>микрорайон</w:t>
      </w:r>
      <w:r w:rsidRPr="008A2B9A">
        <w:rPr>
          <w:rFonts w:ascii="Algerian" w:hAnsi="Algerian"/>
          <w:sz w:val="28"/>
          <w:szCs w:val="28"/>
        </w:rPr>
        <w:t xml:space="preserve"> 1, </w:t>
      </w:r>
      <w:r w:rsidRPr="008A2B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Algerian" w:hAnsi="Algerian"/>
          <w:sz w:val="28"/>
          <w:szCs w:val="28"/>
        </w:rPr>
        <w:t>.(41651) 2-23-</w:t>
      </w:r>
      <w:r w:rsidRPr="008A2B9A">
        <w:rPr>
          <w:rFonts w:ascii="Algerian" w:hAnsi="Algerian"/>
          <w:sz w:val="28"/>
          <w:szCs w:val="28"/>
        </w:rPr>
        <w:t>54</w:t>
      </w:r>
      <w:r w:rsidRPr="008A2B9A">
        <w:rPr>
          <w:rFonts w:ascii="Algerian" w:hAnsi="Algerian"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en-US"/>
        </w:rPr>
        <w:t>e</w:t>
      </w:r>
      <w:r w:rsidRPr="008A2B9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8A2B9A">
        <w:rPr>
          <w:sz w:val="28"/>
          <w:szCs w:val="28"/>
        </w:rPr>
        <w:t xml:space="preserve"> </w:t>
      </w:r>
      <w:hyperlink r:id="rId4" w:history="1">
        <w:r w:rsidRPr="00852C1E">
          <w:rPr>
            <w:rStyle w:val="a7"/>
            <w:sz w:val="28"/>
            <w:szCs w:val="28"/>
            <w:lang w:val="en-US"/>
          </w:rPr>
          <w:t>mdobu</w:t>
        </w:r>
        <w:r w:rsidRPr="00852C1E">
          <w:rPr>
            <w:rStyle w:val="a7"/>
            <w:sz w:val="28"/>
            <w:szCs w:val="28"/>
          </w:rPr>
          <w:t>@</w:t>
        </w:r>
        <w:r w:rsidRPr="00852C1E">
          <w:rPr>
            <w:rStyle w:val="a7"/>
            <w:sz w:val="28"/>
            <w:szCs w:val="28"/>
            <w:lang w:val="en-US"/>
          </w:rPr>
          <w:t>mail</w:t>
        </w:r>
        <w:r w:rsidRPr="00852C1E">
          <w:rPr>
            <w:rStyle w:val="a7"/>
            <w:sz w:val="28"/>
            <w:szCs w:val="28"/>
          </w:rPr>
          <w:t>.</w:t>
        </w:r>
        <w:proofErr w:type="spellStart"/>
        <w:r w:rsidRPr="00852C1E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br/>
      </w:r>
      <w:r w:rsidRPr="00ED0919">
        <w:rPr>
          <w:rFonts w:ascii="Algerian" w:hAnsi="Algerian"/>
          <w:sz w:val="28"/>
          <w:szCs w:val="28"/>
        </w:rPr>
        <w:t xml:space="preserve">           </w:t>
      </w:r>
      <w:r w:rsidRPr="00ED0919">
        <w:rPr>
          <w:rFonts w:ascii="Times New Roman" w:hAnsi="Times New Roman" w:cs="Times New Roman"/>
          <w:sz w:val="28"/>
          <w:szCs w:val="28"/>
        </w:rPr>
        <w:t>ИНН</w:t>
      </w:r>
      <w:r w:rsidRPr="00ED0919">
        <w:rPr>
          <w:rFonts w:ascii="Algerian" w:hAnsi="Algerian"/>
          <w:sz w:val="28"/>
          <w:szCs w:val="28"/>
        </w:rPr>
        <w:t xml:space="preserve"> 809002051 </w:t>
      </w:r>
      <w:r w:rsidRPr="00ED0919">
        <w:rPr>
          <w:rFonts w:ascii="Times New Roman" w:hAnsi="Times New Roman" w:cs="Times New Roman"/>
          <w:sz w:val="28"/>
          <w:szCs w:val="28"/>
        </w:rPr>
        <w:t>КПП</w:t>
      </w:r>
      <w:r w:rsidRPr="00ED0919">
        <w:rPr>
          <w:rFonts w:ascii="Algerian" w:hAnsi="Algerian"/>
          <w:sz w:val="28"/>
          <w:szCs w:val="28"/>
        </w:rPr>
        <w:t xml:space="preserve"> </w:t>
      </w:r>
      <w:r w:rsidRPr="00152CD5">
        <w:rPr>
          <w:rFonts w:ascii="Algerian" w:hAnsi="Algerian"/>
          <w:sz w:val="28"/>
          <w:szCs w:val="28"/>
        </w:rPr>
        <w:t xml:space="preserve">282901001 </w:t>
      </w:r>
      <w:r w:rsidRPr="00152CD5">
        <w:rPr>
          <w:rFonts w:ascii="Times New Roman" w:hAnsi="Times New Roman" w:cs="Times New Roman"/>
          <w:sz w:val="28"/>
          <w:szCs w:val="28"/>
        </w:rPr>
        <w:t>ОГРН</w:t>
      </w:r>
      <w:r w:rsidRPr="00152CD5">
        <w:rPr>
          <w:rFonts w:ascii="Algerian" w:hAnsi="Algerian"/>
          <w:sz w:val="28"/>
          <w:szCs w:val="28"/>
        </w:rPr>
        <w:t xml:space="preserve"> – 1022800761653</w:t>
      </w:r>
    </w:p>
    <w:p w:rsidR="00C14047" w:rsidRPr="00152CD5" w:rsidRDefault="00C14047" w:rsidP="00C14047">
      <w:pPr>
        <w:jc w:val="center"/>
        <w:rPr>
          <w:rFonts w:ascii="Algerian" w:hAnsi="Algerian" w:cs="Times New Roman"/>
          <w:sz w:val="28"/>
          <w:szCs w:val="28"/>
        </w:rPr>
      </w:pPr>
      <w:bookmarkStart w:id="0" w:name="_GoBack"/>
      <w:bookmarkEnd w:id="0"/>
      <w:r w:rsidRPr="00152CD5">
        <w:rPr>
          <w:rFonts w:ascii="Algerian" w:hAnsi="Algerian" w:cs="Times New Roman"/>
          <w:sz w:val="28"/>
          <w:szCs w:val="28"/>
        </w:rPr>
        <w:br/>
        <w:t xml:space="preserve">                                                                            </w:t>
      </w:r>
    </w:p>
    <w:p w:rsidR="00C14047" w:rsidRDefault="00C14047" w:rsidP="00C14047">
      <w:pPr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</w:t>
      </w:r>
    </w:p>
    <w:p w:rsidR="00C14047" w:rsidRDefault="00C14047" w:rsidP="00C14047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C14047" w:rsidRPr="006D307D" w:rsidRDefault="00C14047" w:rsidP="00C14047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6D307D">
        <w:rPr>
          <w:rFonts w:asciiTheme="majorHAnsi" w:hAnsiTheme="majorHAnsi" w:cs="Times New Roman"/>
          <w:b/>
          <w:sz w:val="36"/>
          <w:szCs w:val="36"/>
        </w:rPr>
        <w:t xml:space="preserve">Дополнительная </w:t>
      </w:r>
      <w:proofErr w:type="gramStart"/>
      <w:r w:rsidRPr="006D307D">
        <w:rPr>
          <w:rFonts w:asciiTheme="majorHAnsi" w:hAnsiTheme="majorHAnsi" w:cs="Times New Roman"/>
          <w:b/>
          <w:sz w:val="36"/>
          <w:szCs w:val="36"/>
        </w:rPr>
        <w:t>общеобразовательная  общеразвивающая</w:t>
      </w:r>
      <w:proofErr w:type="gramEnd"/>
      <w:r w:rsidRPr="006D307D">
        <w:rPr>
          <w:rFonts w:asciiTheme="majorHAnsi" w:hAnsiTheme="majorHAnsi" w:cs="Times New Roman"/>
          <w:b/>
          <w:sz w:val="36"/>
          <w:szCs w:val="36"/>
        </w:rPr>
        <w:t xml:space="preserve"> программа по театрализованной деятельности для младших дошкольников «Сказка»                                </w:t>
      </w:r>
    </w:p>
    <w:p w:rsidR="00C14047" w:rsidRPr="006D307D" w:rsidRDefault="00C14047" w:rsidP="00C14047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6D307D">
        <w:rPr>
          <w:rFonts w:asciiTheme="majorHAnsi" w:hAnsiTheme="majorHAnsi" w:cs="Times New Roman"/>
          <w:b/>
          <w:sz w:val="36"/>
          <w:szCs w:val="36"/>
        </w:rPr>
        <w:t xml:space="preserve"> на 2023-2024 учебный год</w:t>
      </w:r>
    </w:p>
    <w:p w:rsidR="00C14047" w:rsidRDefault="00C14047" w:rsidP="00C14047">
      <w:pPr>
        <w:rPr>
          <w:rFonts w:ascii="Times New Roman" w:hAnsi="Times New Roman" w:cs="Times New Roman"/>
          <w:b/>
          <w:sz w:val="28"/>
          <w:szCs w:val="28"/>
        </w:rPr>
      </w:pPr>
    </w:p>
    <w:p w:rsidR="00C14047" w:rsidRDefault="00C14047" w:rsidP="00C14047">
      <w:pPr>
        <w:rPr>
          <w:rFonts w:ascii="Times New Roman" w:hAnsi="Times New Roman" w:cs="Times New Roman"/>
          <w:b/>
          <w:sz w:val="28"/>
          <w:szCs w:val="28"/>
        </w:rPr>
      </w:pPr>
    </w:p>
    <w:p w:rsidR="00C14047" w:rsidRPr="006D307D" w:rsidRDefault="00C14047" w:rsidP="00C14047">
      <w:pPr>
        <w:rPr>
          <w:rFonts w:cs="Times New Roman"/>
          <w:sz w:val="28"/>
          <w:szCs w:val="28"/>
        </w:rPr>
      </w:pPr>
      <w:r w:rsidRPr="00410E99">
        <w:rPr>
          <w:rFonts w:ascii="Algerian" w:hAnsi="Algerian" w:cs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Составила</w:t>
      </w:r>
      <w:r w:rsidRPr="00410E99">
        <w:rPr>
          <w:rFonts w:ascii="Algerian" w:hAnsi="Algerian" w:cs="Times New Roman"/>
          <w:sz w:val="28"/>
          <w:szCs w:val="28"/>
        </w:rPr>
        <w:t>:</w:t>
      </w:r>
      <w:r w:rsidRPr="00410E99">
        <w:rPr>
          <w:rFonts w:ascii="Algerian" w:hAnsi="Algerian" w:cs="Times New Roman"/>
          <w:sz w:val="28"/>
          <w:szCs w:val="28"/>
        </w:rPr>
        <w:br/>
        <w:t xml:space="preserve">   </w:t>
      </w:r>
      <w:proofErr w:type="gramEnd"/>
      <w:r w:rsidRPr="00410E99">
        <w:rPr>
          <w:rFonts w:ascii="Algerian" w:hAnsi="Algerian" w:cs="Times New Roman"/>
          <w:sz w:val="28"/>
          <w:szCs w:val="28"/>
        </w:rPr>
        <w:t xml:space="preserve">                                                 </w:t>
      </w:r>
      <w:r w:rsidRPr="00410E99">
        <w:rPr>
          <w:rFonts w:ascii="Times New Roman" w:hAnsi="Times New Roman" w:cs="Times New Roman"/>
          <w:sz w:val="28"/>
          <w:szCs w:val="28"/>
        </w:rPr>
        <w:t>Музыкальный</w:t>
      </w:r>
      <w:r w:rsidRPr="00410E99">
        <w:rPr>
          <w:rFonts w:ascii="Algerian" w:hAnsi="Algerian" w:cs="Times New Roman"/>
          <w:sz w:val="28"/>
          <w:szCs w:val="28"/>
        </w:rPr>
        <w:t xml:space="preserve"> </w:t>
      </w:r>
      <w:r w:rsidRPr="00410E99">
        <w:rPr>
          <w:rFonts w:ascii="Times New Roman" w:hAnsi="Times New Roman" w:cs="Times New Roman"/>
          <w:sz w:val="28"/>
          <w:szCs w:val="28"/>
        </w:rPr>
        <w:t>руководитель</w:t>
      </w:r>
      <w:r w:rsidRPr="00410E99">
        <w:rPr>
          <w:rFonts w:ascii="Algerian" w:hAnsi="Algerian" w:cs="Times New Roman"/>
          <w:sz w:val="28"/>
          <w:szCs w:val="28"/>
        </w:rPr>
        <w:br/>
        <w:t xml:space="preserve">                      </w:t>
      </w:r>
      <w:r>
        <w:rPr>
          <w:rFonts w:ascii="Algerian" w:hAnsi="Algerian" w:cs="Times New Roman"/>
          <w:sz w:val="28"/>
          <w:szCs w:val="28"/>
        </w:rPr>
        <w:t xml:space="preserve">                              </w:t>
      </w:r>
      <w:proofErr w:type="spellStart"/>
      <w:r w:rsidRPr="00410E99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Pr="00410E99">
        <w:rPr>
          <w:rFonts w:ascii="Algerian" w:hAnsi="Algerian" w:cs="Times New Roman"/>
          <w:sz w:val="28"/>
          <w:szCs w:val="28"/>
        </w:rPr>
        <w:t xml:space="preserve"> </w:t>
      </w:r>
      <w:r w:rsidRPr="00410E99">
        <w:rPr>
          <w:rFonts w:ascii="Times New Roman" w:hAnsi="Times New Roman" w:cs="Times New Roman"/>
          <w:sz w:val="28"/>
          <w:szCs w:val="28"/>
        </w:rPr>
        <w:t>Светлана</w:t>
      </w:r>
      <w:r w:rsidRPr="00410E99">
        <w:rPr>
          <w:rFonts w:ascii="Algerian" w:hAnsi="Algerian" w:cs="Times New Roman"/>
          <w:sz w:val="28"/>
          <w:szCs w:val="28"/>
        </w:rPr>
        <w:t xml:space="preserve"> </w:t>
      </w:r>
      <w:r w:rsidRPr="00410E99">
        <w:rPr>
          <w:rFonts w:ascii="Times New Roman" w:hAnsi="Times New Roman" w:cs="Times New Roman"/>
          <w:sz w:val="28"/>
          <w:szCs w:val="28"/>
        </w:rPr>
        <w:t>Николаевна</w:t>
      </w:r>
      <w:r w:rsidRPr="00410E99">
        <w:rPr>
          <w:rFonts w:ascii="Algerian" w:hAnsi="Algerian" w:cs="Times New Roman"/>
          <w:sz w:val="28"/>
          <w:szCs w:val="28"/>
        </w:rPr>
        <w:br/>
        <w:t xml:space="preserve">                                                     </w:t>
      </w:r>
    </w:p>
    <w:p w:rsidR="00C14047" w:rsidRPr="00410E99" w:rsidRDefault="00C14047" w:rsidP="00C14047">
      <w:pPr>
        <w:rPr>
          <w:rFonts w:ascii="Algerian" w:hAnsi="Algerian" w:cs="Times New Roman"/>
          <w:sz w:val="28"/>
          <w:szCs w:val="28"/>
        </w:rPr>
      </w:pPr>
    </w:p>
    <w:p w:rsidR="00C14047" w:rsidRPr="00410E99" w:rsidRDefault="00C14047" w:rsidP="00C14047">
      <w:pPr>
        <w:rPr>
          <w:rFonts w:ascii="Algerian" w:hAnsi="Algerian" w:cs="Times New Roman"/>
          <w:sz w:val="28"/>
          <w:szCs w:val="28"/>
        </w:rPr>
      </w:pPr>
    </w:p>
    <w:p w:rsidR="00C14047" w:rsidRDefault="00C14047" w:rsidP="00C1404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C14047" w:rsidRDefault="00C14047" w:rsidP="00C14047">
      <w:pPr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</w:t>
      </w:r>
      <w:r w:rsidRPr="00410E99">
        <w:rPr>
          <w:rFonts w:ascii="Algerian" w:hAnsi="Algerian"/>
          <w:b/>
          <w:sz w:val="28"/>
          <w:szCs w:val="28"/>
        </w:rPr>
        <w:t xml:space="preserve"> </w:t>
      </w:r>
    </w:p>
    <w:p w:rsidR="00C14047" w:rsidRDefault="00C14047" w:rsidP="00C14047">
      <w:pPr>
        <w:rPr>
          <w:b/>
          <w:sz w:val="28"/>
          <w:szCs w:val="28"/>
        </w:rPr>
      </w:pPr>
    </w:p>
    <w:p w:rsidR="00C14047" w:rsidRPr="006D307D" w:rsidRDefault="00C14047" w:rsidP="00C140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410E99">
        <w:rPr>
          <w:rFonts w:ascii="Algerian" w:hAnsi="Algerian"/>
          <w:b/>
          <w:sz w:val="28"/>
          <w:szCs w:val="28"/>
        </w:rPr>
        <w:t xml:space="preserve"> </w:t>
      </w:r>
      <w:r w:rsidRPr="00410E99">
        <w:rPr>
          <w:rFonts w:ascii="Times New Roman" w:hAnsi="Times New Roman" w:cs="Times New Roman"/>
          <w:b/>
          <w:sz w:val="28"/>
          <w:szCs w:val="28"/>
        </w:rPr>
        <w:t>Шимановск</w:t>
      </w:r>
      <w:r>
        <w:rPr>
          <w:rFonts w:ascii="Algerian" w:hAnsi="Algerian"/>
          <w:b/>
          <w:sz w:val="28"/>
          <w:szCs w:val="28"/>
        </w:rPr>
        <w:t>, 2023</w:t>
      </w:r>
      <w:r w:rsidRPr="00410E99">
        <w:rPr>
          <w:rFonts w:ascii="Times New Roman" w:hAnsi="Times New Roman" w:cs="Times New Roman"/>
          <w:b/>
          <w:sz w:val="28"/>
          <w:szCs w:val="28"/>
        </w:rPr>
        <w:t>г</w:t>
      </w:r>
      <w:r w:rsidRPr="00410E99">
        <w:rPr>
          <w:rFonts w:ascii="Algerian" w:hAnsi="Algerian"/>
          <w:b/>
          <w:sz w:val="28"/>
          <w:szCs w:val="28"/>
        </w:rPr>
        <w:t>.</w:t>
      </w:r>
    </w:p>
    <w:p w:rsidR="0022198C" w:rsidRDefault="0022198C" w:rsidP="00D33157">
      <w:pPr>
        <w:pStyle w:val="a5"/>
        <w:rPr>
          <w:rFonts w:eastAsia="Times New Roman"/>
          <w:lang w:eastAsia="ru-RU"/>
        </w:rPr>
      </w:pPr>
    </w:p>
    <w:p w:rsidR="0064593F" w:rsidRPr="0064593F" w:rsidRDefault="0064593F" w:rsidP="00D33157">
      <w:pPr>
        <w:pStyle w:val="a5"/>
        <w:rPr>
          <w:rFonts w:eastAsia="Times New Roman"/>
          <w:lang w:eastAsia="ru-RU"/>
        </w:rPr>
      </w:pPr>
      <w:r w:rsidRPr="0064593F">
        <w:rPr>
          <w:rFonts w:eastAsia="Times New Roman"/>
          <w:lang w:eastAsia="ru-RU"/>
        </w:rPr>
        <w:lastRenderedPageBreak/>
        <w:t xml:space="preserve">Программа кружка </w:t>
      </w:r>
      <w:r w:rsidR="0030778C">
        <w:rPr>
          <w:rFonts w:eastAsia="Times New Roman"/>
          <w:lang w:eastAsia="ru-RU"/>
        </w:rPr>
        <w:t xml:space="preserve">«Сказка» </w:t>
      </w:r>
      <w:r w:rsidRPr="0064593F">
        <w:rPr>
          <w:rFonts w:eastAsia="Times New Roman"/>
          <w:lang w:eastAsia="ru-RU"/>
        </w:rPr>
        <w:t>по театрализованной деятельности</w:t>
      </w:r>
      <w:r w:rsidR="00C84783">
        <w:rPr>
          <w:rFonts w:eastAsia="Times New Roman"/>
          <w:lang w:eastAsia="ru-RU"/>
        </w:rPr>
        <w:t xml:space="preserve"> для детей младших дошкольников.</w:t>
      </w:r>
    </w:p>
    <w:p w:rsidR="0064593F" w:rsidRPr="00C84783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8478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Содержание </w:t>
      </w:r>
      <w:r w:rsidRPr="00C8478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программы</w:t>
      </w:r>
      <w:r w:rsidRPr="00C8478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64593F" w:rsidRPr="0064593F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Пояснительная записка.</w:t>
      </w:r>
    </w:p>
    <w:p w:rsidR="0064593F" w:rsidRPr="0064593F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Цель. Задачи. Ожидаемый результат.</w:t>
      </w:r>
    </w:p>
    <w:p w:rsidR="0064593F" w:rsidRPr="0064593F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Методическое обеспечение.</w:t>
      </w:r>
    </w:p>
    <w:p w:rsidR="0064593F" w:rsidRPr="0064593F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Перспективно – тематический план.</w:t>
      </w:r>
    </w:p>
    <w:p w:rsidR="0064593F" w:rsidRPr="0064593F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Список использованной литературы.</w:t>
      </w:r>
    </w:p>
    <w:p w:rsidR="0064593F" w:rsidRPr="00C84783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84783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Пояснительная записка</w:t>
      </w:r>
      <w:r w:rsidRPr="00C8478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64593F" w:rsidRPr="00C84783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Программа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ориентирована на всестороннее развитие личности ребенка дошкольного возраста, на развитие его творческого потенциала, способностей, интересов, развитие речи и получение знаний о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театрально-эстетическом искусстве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программе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систематизированы средства и методы всех видов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театральной деятельности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4593F" w:rsidRPr="00C84783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Главной целью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программы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847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84783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Театр в детском саду</w:t>
      </w:r>
      <w:r w:rsidRPr="00C8478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является приобщение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разнообразным видам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театральной деятельности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программе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подчеркнута большая роль игры в становлении и развитии способностей ребенка, учитывая его интересы, желания и способности.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Программа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придерживается различных форм организации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театральной деятельности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специально организованная — в которой основная роль принадлежит педагогу, и самостоятельная игровая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деятельность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при минимальном участии воспитателя.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Программа направлена на то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ребенок активно включался в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театральную деятельность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эмоционально относился к действующим лицам и их поступкам, развивает желание подражать положительным героям и быть не похожим на отрицательных. Важнейшим является процесс переживания, воплощения и, конечно же, итог артистизм в спектаклях.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доставляет детям много радости и удовольствия, создает у них хорошее настроение, однако нельзя рассматривать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театральную деятельность как развлечение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Его воспитательное значение намного шире. Дошкольный возраст — это </w:t>
      </w:r>
      <w:proofErr w:type="gramStart"/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период</w:t>
      </w:r>
      <w:proofErr w:type="gramEnd"/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когда у ребенка начинает формироваться характер, вкусы, интересы и отношение к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окружающим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Поэтому, очень важно начиная с этого показать детям примеры дружбы, справедливости, отзывчивости, храбрости и т. д.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располагает большими возможностями, так как он воздействует целым комплексом средств.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Театральная деятельность расширяет кругозор детей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надолго остается в их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памяти. Они делятся впечатлениями с товарищами и рассказывают о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театральной 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деятельности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родителям такие разговоры и рассказы способствуют развитию речи и умение выражать свои чувства.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Театральная деятельность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тесно переплетается со всеми видами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деятельности</w:t>
      </w:r>
      <w:r w:rsid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8478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ребенка в детском саду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утренняя гимнастика, прием пищи, игровая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деятельность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занятия,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прогулка подготовка ко сну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гимнастика, пробуждение, утренники и развлечения.</w:t>
      </w:r>
    </w:p>
    <w:p w:rsidR="0064593F" w:rsidRPr="00C84783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Программа составлена на младший дошкольный возраст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4593F" w:rsidRPr="00C84783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8478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Структура </w:t>
      </w:r>
      <w:r w:rsidRPr="00C8478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программы</w:t>
      </w:r>
    </w:p>
    <w:p w:rsidR="0064593F" w:rsidRPr="00C84783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программе</w:t>
      </w:r>
      <w:r w:rsid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8478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выделено три типа задач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4593F" w:rsidRPr="00C84783" w:rsidRDefault="0064593F" w:rsidP="00C847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4783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1 тип задач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развитие выразительной </w:t>
      </w:r>
      <w:proofErr w:type="gramStart"/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речи;</w:t>
      </w:r>
      <w:r w:rsid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   </w:t>
      </w:r>
      <w:proofErr w:type="gramEnd"/>
      <w:r w:rsid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C84783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2 тип задач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образовательные задачи, которые непосредственно связаны с изучением,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театрально-эстетического искусства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развитием артистизма, навыков сценических воплощений в играх инсценировках и драматизациях, а также навыков овладения вождения кукол;</w:t>
      </w:r>
      <w:r w:rsid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      </w:t>
      </w:r>
      <w:r w:rsidRPr="00C84783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3 тип задач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это воспитательные задачи, которые направлены на развитие эмоциональности, чувства </w:t>
      </w:r>
      <w:proofErr w:type="spellStart"/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эмпатии</w:t>
      </w:r>
      <w:proofErr w:type="spellEnd"/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также коммуникативных способностей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театрального искусства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4593F" w:rsidRPr="00C84783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8478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Организация </w:t>
      </w:r>
      <w:r w:rsidRPr="00C8478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театральной деятельности</w:t>
      </w:r>
    </w:p>
    <w:p w:rsidR="0064593F" w:rsidRPr="00C84783" w:rsidRDefault="0064593F" w:rsidP="00C847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Театральные занятия во 2 младшей группе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проводятся один раз в неделю во 2 половину дня с октября по май время проведения занятий 10-15 минут.</w:t>
      </w:r>
    </w:p>
    <w:p w:rsidR="0064593F" w:rsidRPr="00C84783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Постепенность и последовательность этой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программы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позволяет ребенку познакомится с </w:t>
      </w:r>
      <w:r w:rsidRPr="00C8478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окружающим</w:t>
      </w:r>
      <w:r w:rsidRPr="00C847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миром во всем его многообразии через образы, краски, звуки.</w:t>
      </w:r>
    </w:p>
    <w:p w:rsidR="0064593F" w:rsidRPr="008173F9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8173F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Общие задачи </w:t>
      </w:r>
      <w:r w:rsidRPr="008173F9">
        <w:rPr>
          <w:rFonts w:ascii="Arial" w:eastAsia="Times New Roman" w:hAnsi="Arial" w:cs="Arial"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театральной деятельности</w:t>
      </w:r>
      <w:r w:rsidRPr="008173F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:</w:t>
      </w:r>
    </w:p>
    <w:p w:rsidR="0064593F" w:rsidRPr="008173F9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реализовывать творческий потенциал ребенка, знакомить </w:t>
      </w: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 </w:t>
      </w:r>
      <w:r w:rsidRPr="008173F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окружающим миром через театрально-эстетическую деятельность</w:t>
      </w: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64593F" w:rsidRPr="008173F9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последовательно и поэтапно знакомить </w:t>
      </w:r>
      <w:r w:rsidRPr="008173F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 от с театральным искусством</w:t>
      </w: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через эстетическое восприятие;</w:t>
      </w:r>
    </w:p>
    <w:p w:rsidR="0064593F" w:rsidRPr="008173F9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приобщать </w:t>
      </w:r>
      <w:r w:rsidRPr="008173F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 к театрально-эстетической</w:t>
      </w: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культуре знакомить с устройством </w:t>
      </w:r>
      <w:r w:rsidRPr="008173F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</w:t>
      </w: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64593F" w:rsidRPr="008173F9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выразительную речь включая в себя вербальные </w:t>
      </w:r>
      <w:r w:rsidRPr="008173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(интонационная, лексическая и синтаксическая выразительность)</w:t>
      </w: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невербальные </w:t>
      </w:r>
      <w:r w:rsidRPr="008173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(мимика, жесты, поза)</w:t>
      </w: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средства выразительности;</w:t>
      </w:r>
    </w:p>
    <w:p w:rsidR="0064593F" w:rsidRPr="008173F9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обеспечивать взаимосвязь </w:t>
      </w:r>
      <w:r w:rsidRPr="008173F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театральной с другими видами деятельности</w:t>
      </w: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едином педагогическом пространстве;</w:t>
      </w:r>
    </w:p>
    <w:p w:rsidR="0064593F" w:rsidRPr="008173F9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учить передавать характер, особенности образов, перевоплощаться, вести ролевой диалог, соединять речь с движениями;</w:t>
      </w:r>
    </w:p>
    <w:p w:rsidR="0064593F" w:rsidRPr="008173F9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обучать </w:t>
      </w:r>
      <w:r w:rsidRPr="008173F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детей </w:t>
      </w:r>
      <w:proofErr w:type="spellStart"/>
      <w:r w:rsidRPr="008173F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кукловождению</w:t>
      </w:r>
      <w:proofErr w:type="spellEnd"/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64593F" w:rsidRPr="0064593F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учить с выражением декламировать текст;</w:t>
      </w:r>
    </w:p>
    <w:p w:rsidR="0064593F" w:rsidRPr="0064593F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развивать у </w:t>
      </w:r>
      <w:r w:rsidRPr="008173F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детей чувство </w:t>
      </w:r>
      <w:proofErr w:type="spellStart"/>
      <w:r w:rsidRPr="008173F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эмпатии</w:t>
      </w:r>
      <w:proofErr w:type="spellEnd"/>
      <w:r w:rsidRPr="0064593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(способность распознать эмоциональное состояние человека по мимике, жестам, интонации, умение ставить себя на его место в различных ситуациях);</w:t>
      </w:r>
    </w:p>
    <w:p w:rsidR="0064593F" w:rsidRPr="008173F9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 средствам личностно-компетентного подхода к ребенку помогать детям, преодолевать робость, неуверенность в себе, развивать и реализовывать творческий потенциал через </w:t>
      </w:r>
      <w:r w:rsidRPr="008173F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театрально-эстетическую деятельность</w:t>
      </w: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64593F" w:rsidRPr="008173F9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эмоционально-положительное отношение ко всем видам </w:t>
      </w:r>
      <w:r w:rsidRPr="008173F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 и собственной театрально-игровой деятельности</w:t>
      </w: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развивать </w:t>
      </w:r>
      <w:proofErr w:type="gramStart"/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любознательность </w:t>
      </w:r>
      <w:r w:rsid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      </w:t>
      </w: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нравственную направленность </w:t>
      </w:r>
      <w:r w:rsidRPr="008173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(дружба, доброта, </w:t>
      </w:r>
      <w:proofErr w:type="spellStart"/>
      <w:r w:rsidRPr="008173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честностъ</w:t>
      </w:r>
      <w:proofErr w:type="spellEnd"/>
      <w:r w:rsidRPr="008173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взаимопомощь и т. д.)</w:t>
      </w: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64593F" w:rsidRPr="008173F9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привлекать родителей к активному участию в качестве исполнителей ролей в спектаклях, </w:t>
      </w:r>
      <w:r w:rsidRPr="008173F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авторов текстов</w:t>
      </w: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изготовителей декораций и костюмов;</w:t>
      </w:r>
    </w:p>
    <w:p w:rsidR="0064593F" w:rsidRPr="008173F9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8173F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Ребенок овладевает умениями и навыками</w:t>
      </w:r>
    </w:p>
    <w:p w:rsidR="0064593F" w:rsidRPr="008173F9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8173F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Восприятие </w:t>
      </w:r>
      <w:r w:rsidRPr="008173F9">
        <w:rPr>
          <w:rFonts w:ascii="Arial" w:eastAsia="Times New Roman" w:hAnsi="Arial" w:cs="Arial"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театрального представления</w:t>
      </w:r>
      <w:r w:rsidRPr="008173F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:</w:t>
      </w:r>
    </w:p>
    <w:p w:rsidR="0064593F" w:rsidRPr="0064593F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узнавать и эмоционально положительно реагировать на смысл разыгрывания драматизации по смыслу знакомых сказок;</w:t>
      </w:r>
    </w:p>
    <w:p w:rsidR="0064593F" w:rsidRPr="008173F9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сопереживать положительным и осуждать неправильные поступки </w:t>
      </w:r>
      <w:r w:rsidRPr="008173F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театральных персонажей</w:t>
      </w: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64593F" w:rsidRPr="0064593F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учиться говорить правильно, четко, выразительно;</w:t>
      </w:r>
    </w:p>
    <w:p w:rsidR="0064593F" w:rsidRPr="008173F9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8173F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 игровой </w:t>
      </w:r>
      <w:r w:rsidRPr="008173F9">
        <w:rPr>
          <w:rFonts w:ascii="Arial" w:eastAsia="Times New Roman" w:hAnsi="Arial" w:cs="Arial"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деятельности</w:t>
      </w:r>
      <w:r w:rsidRPr="008173F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:</w:t>
      </w:r>
    </w:p>
    <w:p w:rsidR="0064593F" w:rsidRPr="0064593F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выполнять действие соответственно тексту, имитировать движения и действия героев;</w:t>
      </w:r>
    </w:p>
    <w:p w:rsidR="0064593F" w:rsidRPr="008173F9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8173F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повторять</w:t>
      </w: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отдельные действия в процессе показа настольного и пальчикового </w:t>
      </w:r>
      <w:r w:rsidRPr="008173F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</w:t>
      </w: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64593F" w:rsidRPr="008173F9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выражать чувства мимикой, движениями, интонацией;</w:t>
      </w:r>
    </w:p>
    <w:p w:rsidR="0064593F" w:rsidRPr="008173F9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разыгрывать тексты </w:t>
      </w:r>
      <w:proofErr w:type="spellStart"/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потешек</w:t>
      </w:r>
      <w:proofErr w:type="spellEnd"/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песен, стихотворений, знакомых сказок.</w:t>
      </w:r>
    </w:p>
    <w:p w:rsidR="0064593F" w:rsidRPr="008173F9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8173F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 сценической </w:t>
      </w:r>
      <w:r w:rsidRPr="008173F9">
        <w:rPr>
          <w:rFonts w:ascii="Arial" w:eastAsia="Times New Roman" w:hAnsi="Arial" w:cs="Arial"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деятельности</w:t>
      </w:r>
      <w:r w:rsidRPr="008173F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:</w:t>
      </w:r>
    </w:p>
    <w:p w:rsidR="0064593F" w:rsidRPr="0064593F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инсценировать тексты знакомых сказок с использованием декораций, атрибутов, костюмов в музыкальном сопровождении.</w:t>
      </w:r>
    </w:p>
    <w:p w:rsidR="0064593F" w:rsidRPr="0064593F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процессе обучения ребенок узнает и усваивает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4593F" w:rsidRPr="0064593F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 малых поэтических жанрах народного фольклора и их значениях;</w:t>
      </w:r>
    </w:p>
    <w:p w:rsidR="0064593F" w:rsidRPr="0064593F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 три вида </w:t>
      </w:r>
      <w:r w:rsidRPr="008173F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 </w:t>
      </w:r>
      <w:r w:rsidRPr="008173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8173F9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театр игрушек</w:t>
      </w:r>
      <w:r w:rsidRPr="006459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кукольный, пальчиковый)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64593F" w:rsidRPr="008173F9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про смысл </w:t>
      </w:r>
      <w:r w:rsidRPr="008173F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театральной постановки</w:t>
      </w:r>
      <w:r w:rsidRPr="008173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4593F" w:rsidRPr="00956A95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956A9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Формы организации </w:t>
      </w:r>
      <w:r w:rsidRPr="00956A9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театральной деятельности</w:t>
      </w:r>
    </w:p>
    <w:p w:rsidR="0064593F" w:rsidRPr="0064593F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Организация взрослым на занятии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4593F" w:rsidRPr="00956A95" w:rsidRDefault="0064593F" w:rsidP="00956A95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игры импровизации;</w:t>
      </w:r>
    </w:p>
    <w:p w:rsidR="0064593F" w:rsidRPr="00956A95" w:rsidRDefault="0064593F" w:rsidP="00956A95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игры забавы;</w:t>
      </w:r>
    </w:p>
    <w:p w:rsidR="0064593F" w:rsidRPr="00956A95" w:rsidRDefault="0064593F" w:rsidP="00956A95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показ драматизации;</w:t>
      </w:r>
    </w:p>
    <w:p w:rsidR="0064593F" w:rsidRPr="00956A95" w:rsidRDefault="0064593F" w:rsidP="00956A95">
      <w:pPr>
        <w:spacing w:after="0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показ настольного </w:t>
      </w:r>
      <w:r w:rsidRPr="00956A9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</w:t>
      </w:r>
      <w:r w:rsidRP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64593F" w:rsidRPr="00956A95" w:rsidRDefault="0064593F" w:rsidP="00956A95">
      <w:pPr>
        <w:spacing w:after="0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показ </w:t>
      </w:r>
      <w:r w:rsidRPr="00956A9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 игрушек</w:t>
      </w:r>
      <w:r w:rsidRP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64593F" w:rsidRPr="00956A95" w:rsidRDefault="0064593F" w:rsidP="00956A95">
      <w:pPr>
        <w:spacing w:after="0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показ пальчикового </w:t>
      </w:r>
      <w:r w:rsidRPr="00956A9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</w:t>
      </w:r>
      <w:r w:rsidRP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4593F" w:rsidRPr="00956A95" w:rsidRDefault="0064593F" w:rsidP="00956A95">
      <w:pPr>
        <w:spacing w:after="0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Инициатива </w:t>
      </w:r>
      <w:r w:rsidRPr="00956A9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</w:p>
    <w:p w:rsidR="0064593F" w:rsidRPr="00956A95" w:rsidRDefault="0064593F" w:rsidP="00956A95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ряженье</w:t>
      </w:r>
    </w:p>
    <w:p w:rsidR="0064593F" w:rsidRPr="00956A95" w:rsidRDefault="0064593F" w:rsidP="00956A95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инсценировка стихов, сказок;</w:t>
      </w:r>
    </w:p>
    <w:p w:rsidR="0064593F" w:rsidRPr="00956A95" w:rsidRDefault="0064593F" w:rsidP="00956A95">
      <w:pPr>
        <w:spacing w:after="0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56A9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проговаривание стихотворений</w:t>
      </w:r>
      <w:r w:rsidRP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запоминающихся текстов и сказок;</w:t>
      </w:r>
    </w:p>
    <w:p w:rsidR="0064593F" w:rsidRPr="00956A95" w:rsidRDefault="0064593F" w:rsidP="00956A95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пение песенок и колыбельных во время сюжетно-ролевых </w:t>
      </w:r>
      <w:proofErr w:type="spellStart"/>
      <w:r w:rsidRP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игри</w:t>
      </w:r>
      <w:proofErr w:type="spellEnd"/>
      <w:r w:rsidRP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 с игрушками.</w:t>
      </w:r>
    </w:p>
    <w:p w:rsidR="0064593F" w:rsidRPr="00956A95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Методическое обеспечение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учебно-методические комплекты- аудио диски, кукольные </w:t>
      </w:r>
      <w:r w:rsidRPr="00956A9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театры</w:t>
      </w:r>
      <w:r w:rsidRP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куклы, настольный и пальчиковый </w:t>
      </w:r>
      <w:r w:rsidRPr="00956A9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 и</w:t>
      </w:r>
      <w:r w:rsidRP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т. д.</w:t>
      </w:r>
    </w:p>
    <w:p w:rsidR="0064593F" w:rsidRPr="00956A95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956A9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Материал, рекомендованный для использования в процессе </w:t>
      </w:r>
      <w:r w:rsidRPr="00956A95">
        <w:rPr>
          <w:rFonts w:ascii="Arial" w:eastAsia="Times New Roman" w:hAnsi="Arial" w:cs="Arial"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театральной деятельности</w:t>
      </w:r>
    </w:p>
    <w:p w:rsidR="0064593F" w:rsidRPr="0064593F" w:rsidRDefault="0064593F" w:rsidP="00956A95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книжка — игрушка;</w:t>
      </w:r>
    </w:p>
    <w:p w:rsidR="0064593F" w:rsidRPr="0064593F" w:rsidRDefault="0064593F" w:rsidP="00956A95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книжка-раскладушка;</w:t>
      </w:r>
    </w:p>
    <w:p w:rsidR="0064593F" w:rsidRPr="0064593F" w:rsidRDefault="0064593F" w:rsidP="00956A95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книги с яркими понятными иллюстрациями к сказке;</w:t>
      </w:r>
    </w:p>
    <w:p w:rsidR="0064593F" w:rsidRPr="006055E7" w:rsidRDefault="0064593F" w:rsidP="00956A95">
      <w:pPr>
        <w:spacing w:after="0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настольный </w:t>
      </w:r>
      <w:r w:rsidRPr="006055E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</w:t>
      </w:r>
      <w:r w:rsidRPr="00605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64593F" w:rsidRPr="0064593F" w:rsidRDefault="0064593F" w:rsidP="00956A95">
      <w:pPr>
        <w:spacing w:after="0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5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пальчиковый </w:t>
      </w:r>
      <w:r w:rsidRPr="006055E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64593F" w:rsidRPr="0064593F" w:rsidRDefault="0064593F" w:rsidP="00956A95">
      <w:pPr>
        <w:spacing w:before="225" w:after="225" w:line="240" w:lineRule="auto"/>
        <w:ind w:firstLine="357"/>
        <w:contextualSpacing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резиновые, пластмассовые игрушки;</w:t>
      </w:r>
    </w:p>
    <w:p w:rsidR="0064593F" w:rsidRPr="0064593F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Показатели успехов и достижений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4593F" w:rsidRPr="0064593F" w:rsidRDefault="0064593F" w:rsidP="00956A9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активно контактируют со взрослыми и сверстниками в процессе</w:t>
      </w:r>
      <w:r w:rsid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показа </w:t>
      </w:r>
      <w:r w:rsidRPr="00956A9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театрального действия и театрализованной игры</w:t>
      </w:r>
      <w:r w:rsidRP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64593F" w:rsidRPr="0064593F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имитируют движения согласно словам песни, стихотворения, сказки;</w:t>
      </w:r>
    </w:p>
    <w:p w:rsidR="0064593F" w:rsidRPr="0064593F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имитируют голоса животных, птиц во время драматизации сказок;</w:t>
      </w:r>
    </w:p>
    <w:p w:rsidR="0064593F" w:rsidRPr="0064593F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интересом и вниманием смотрят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56A9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театральные постановки</w:t>
      </w:r>
      <w:r w:rsidRP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956A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эмоционально показывают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свои чувства </w:t>
      </w:r>
      <w:r w:rsidR="00956A9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(громко смеются, подпрыгивают, жестикулирую</w:t>
      </w:r>
      <w:r w:rsidRPr="006459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т)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055E7" w:rsidRDefault="006055E7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055E7" w:rsidRDefault="006055E7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055E7" w:rsidRDefault="006055E7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055E7" w:rsidRDefault="006055E7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055E7" w:rsidRDefault="006055E7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055E7" w:rsidRDefault="006055E7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055E7" w:rsidRDefault="006055E7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055E7" w:rsidRDefault="006055E7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055E7" w:rsidRDefault="006055E7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055E7" w:rsidRDefault="006055E7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055E7" w:rsidRDefault="006055E7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4593F" w:rsidRPr="006055E7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6055E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lastRenderedPageBreak/>
        <w:t>Перспективный план занятий </w:t>
      </w:r>
      <w:r w:rsidRPr="00605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театрального кружка </w:t>
      </w:r>
      <w:r w:rsidR="006055E7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«Сказка</w:t>
      </w:r>
      <w:r w:rsidRPr="006055E7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64593F" w:rsidRPr="0030778C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30778C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Октябрь</w:t>
      </w:r>
    </w:p>
    <w:p w:rsidR="0064593F" w:rsidRPr="00A776D0" w:rsidRDefault="0030778C" w:rsidP="00A776D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3077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1 неделя</w:t>
      </w:r>
      <w:r w:rsidR="00A776D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- </w:t>
      </w:r>
      <w:r w:rsidRPr="003077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</w:t>
      </w:r>
      <w:r w:rsidR="0064593F"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Введение. Беседа </w:t>
      </w:r>
      <w:r w:rsidR="0064593F" w:rsidRPr="003077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такое </w:t>
      </w:r>
      <w:r w:rsidR="0064593F" w:rsidRPr="0030778C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театр</w:t>
      </w:r>
      <w:r w:rsidR="0064593F" w:rsidRPr="003077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  <w:r w:rsidR="0064593F"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="0064593F"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Ознакомление с правилами поведения при посещении </w:t>
      </w:r>
      <w:r w:rsidR="0064593F" w:rsidRPr="0030778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</w:t>
      </w:r>
      <w:r w:rsidR="0064593F"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4593F" w:rsidRPr="0030778C" w:rsidRDefault="0064593F" w:rsidP="00A776D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7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2 </w:t>
      </w:r>
      <w:proofErr w:type="gramStart"/>
      <w:r w:rsidRPr="003077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неделя</w:t>
      </w:r>
      <w:r w:rsid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A776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</w:t>
      </w:r>
      <w:proofErr w:type="gramEnd"/>
      <w:r w:rsidR="00A776D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0778C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Рассказывание сказки</w:t>
      </w:r>
      <w:r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077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«Колобок»</w:t>
      </w:r>
      <w:r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Игровое упражнение </w:t>
      </w:r>
      <w:r w:rsidRPr="003077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0778C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Повтори- ка</w:t>
      </w:r>
      <w:r w:rsidRPr="003077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4593F" w:rsidRPr="00A776D0" w:rsidRDefault="0030778C" w:rsidP="00A776D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3077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3 неделя</w:t>
      </w:r>
      <w:r w:rsidR="00A776D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- </w:t>
      </w:r>
      <w:r w:rsidR="0064593F"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 настольного </w:t>
      </w:r>
      <w:r w:rsidR="0064593F" w:rsidRPr="0030778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 </w:t>
      </w:r>
      <w:r w:rsidR="0064593F" w:rsidRPr="003077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«Колобок»</w:t>
      </w:r>
      <w:r w:rsidR="0064593F"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4593F" w:rsidRPr="00A776D0" w:rsidRDefault="0030778C" w:rsidP="00A776D0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3077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4 неделя</w:t>
      </w:r>
      <w:r w:rsidR="00A776D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</w:t>
      </w:r>
      <w:proofErr w:type="gramStart"/>
      <w:r w:rsidR="00A776D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- </w:t>
      </w:r>
      <w:r w:rsidRPr="003077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</w:t>
      </w:r>
      <w:r w:rsidR="0064593F" w:rsidRPr="003077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="0064593F" w:rsidRPr="003077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Путешествуем по сказкам»</w:t>
      </w:r>
      <w:r w:rsidR="0064593F"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4593F" w:rsidRPr="0030778C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30778C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Ноябрь</w:t>
      </w:r>
    </w:p>
    <w:p w:rsidR="0064593F" w:rsidRPr="0064593F" w:rsidRDefault="0064593F" w:rsidP="003077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7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1 неделя</w:t>
      </w:r>
      <w:r w:rsidR="003077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- </w:t>
      </w:r>
      <w:r w:rsidRPr="006459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«Сказки на столе»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Игры-стихи.</w:t>
      </w:r>
    </w:p>
    <w:p w:rsidR="0030778C" w:rsidRDefault="0030778C" w:rsidP="003077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7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2 </w:t>
      </w:r>
      <w:proofErr w:type="gramStart"/>
      <w:r w:rsidRPr="003077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неделя </w:t>
      </w:r>
      <w:r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-</w:t>
      </w:r>
      <w:proofErr w:type="gramEnd"/>
      <w:r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</w:t>
      </w:r>
      <w:r w:rsidR="0064593F" w:rsidRPr="006459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мы говорим?»</w:t>
      </w:r>
      <w:r w:rsidR="0064593F"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Упражнения с пословицами и поговорками.</w:t>
      </w:r>
    </w:p>
    <w:p w:rsidR="0064593F" w:rsidRPr="0030778C" w:rsidRDefault="0030778C" w:rsidP="0030778C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3077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3 </w:t>
      </w:r>
      <w:proofErr w:type="gramStart"/>
      <w:r w:rsidRPr="003077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неделя </w:t>
      </w:r>
      <w:r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-</w:t>
      </w:r>
      <w:proofErr w:type="gramEnd"/>
      <w:r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</w:t>
      </w:r>
      <w:r w:rsidR="0064593F" w:rsidRPr="006459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«Знакомство с </w:t>
      </w:r>
      <w:r w:rsidR="0064593F" w:rsidRPr="0030778C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театральной ширмой</w:t>
      </w:r>
      <w:r w:rsidR="0064593F" w:rsidRPr="003077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64593F"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4593F" w:rsidRPr="0030778C" w:rsidRDefault="0030778C" w:rsidP="0030778C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3077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4 неделя</w:t>
      </w:r>
      <w:r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- </w:t>
      </w:r>
      <w:r w:rsidR="0064593F" w:rsidRPr="003077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«Кукла и сцена»</w:t>
      </w:r>
      <w:r w:rsidR="0064593F"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Этюды.</w:t>
      </w:r>
    </w:p>
    <w:p w:rsidR="0064593F" w:rsidRPr="0030778C" w:rsidRDefault="0064593F" w:rsidP="003077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7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5 </w:t>
      </w:r>
      <w:proofErr w:type="gramStart"/>
      <w:r w:rsidRPr="003077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неделя</w:t>
      </w:r>
      <w:r w:rsid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-</w:t>
      </w:r>
      <w:proofErr w:type="gramEnd"/>
      <w:r w:rsid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077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«Учим куклу ходить»</w:t>
      </w:r>
      <w:r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Основы </w:t>
      </w:r>
      <w:proofErr w:type="spellStart"/>
      <w:r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кукловождения</w:t>
      </w:r>
      <w:proofErr w:type="spellEnd"/>
      <w:r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4593F" w:rsidRPr="0030778C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30778C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Декабрь</w:t>
      </w:r>
    </w:p>
    <w:p w:rsidR="0064593F" w:rsidRPr="0030778C" w:rsidRDefault="0030778C" w:rsidP="0030778C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3077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1 </w:t>
      </w:r>
      <w:proofErr w:type="gramStart"/>
      <w:r w:rsidRPr="003077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неделя </w:t>
      </w:r>
      <w:r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-</w:t>
      </w:r>
      <w:proofErr w:type="gramEnd"/>
      <w:r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</w:t>
      </w:r>
      <w:r w:rsidR="0064593F"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Плоские игрушки или </w:t>
      </w:r>
      <w:r w:rsidR="0064593F" w:rsidRPr="0030778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 картинок</w:t>
      </w:r>
      <w:r w:rsidR="0064593F"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="0064593F" w:rsidRPr="0030778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Театрализованная игра </w:t>
      </w:r>
      <w:r w:rsidR="0064593F" w:rsidRPr="003077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«Котята»</w:t>
      </w:r>
      <w:r w:rsidR="0064593F"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4593F" w:rsidRPr="0064593F" w:rsidRDefault="0030778C" w:rsidP="0030778C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    </w:t>
      </w:r>
      <w:r w:rsidR="0064593F" w:rsidRPr="003077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2 </w:t>
      </w:r>
      <w:proofErr w:type="gramStart"/>
      <w:r w:rsidR="0064593F" w:rsidRPr="003077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неделя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-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64593F"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сказки Чуковского </w:t>
      </w:r>
      <w:r w:rsidR="0064593F" w:rsidRPr="006459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«Цыплёнок»</w:t>
      </w:r>
      <w:r w:rsidR="0064593F"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имитационные упражнения </w:t>
      </w:r>
      <w:r w:rsidR="0064593F" w:rsidRPr="006459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«Изобрази героя»</w:t>
      </w:r>
      <w:r w:rsidR="0064593F"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свободные веселые танцы.</w:t>
      </w:r>
    </w:p>
    <w:p w:rsidR="0064593F" w:rsidRPr="0030778C" w:rsidRDefault="0030778C" w:rsidP="0030778C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3 </w:t>
      </w:r>
      <w:proofErr w:type="gramStart"/>
      <w:r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неделя  -</w:t>
      </w:r>
      <w:proofErr w:type="gramEnd"/>
      <w:r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</w:t>
      </w:r>
      <w:r w:rsidR="0064593F"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драматизация сказки К. Чуковского </w:t>
      </w:r>
      <w:r w:rsidR="0064593F" w:rsidRPr="006459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«Цыпленок»</w:t>
      </w:r>
      <w:r w:rsidR="0064593F"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использованием плоскостного </w:t>
      </w:r>
      <w:r w:rsidR="0064593F" w:rsidRPr="0030778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</w:t>
      </w:r>
      <w:r w:rsidR="0064593F"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4593F" w:rsidRPr="00BA4ED9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BA4ED9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Январь</w:t>
      </w:r>
    </w:p>
    <w:p w:rsidR="0064593F" w:rsidRPr="0030778C" w:rsidRDefault="0030778C" w:rsidP="003077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7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1 неделя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="0064593F"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Знакомство со сказкой С. Маршака </w:t>
      </w:r>
      <w:r w:rsidR="0064593F" w:rsidRPr="003077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«Перчатки»</w:t>
      </w:r>
      <w:r w:rsidR="0064593F"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беседа по содержанию, подвижная игра.</w:t>
      </w:r>
    </w:p>
    <w:p w:rsidR="0064593F" w:rsidRPr="0030778C" w:rsidRDefault="0064593F" w:rsidP="00BA4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778C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2 неделя</w:t>
      </w:r>
      <w:r w:rsid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Отгадывание загадок, мимические этюды у зеркала, драматизация сказки С. Маршака </w:t>
      </w:r>
      <w:r w:rsidRPr="003077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«Перчатки»</w:t>
      </w:r>
      <w:r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4593F" w:rsidRPr="0030778C" w:rsidRDefault="0064593F" w:rsidP="00BA4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4ED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3 </w:t>
      </w:r>
      <w:proofErr w:type="gramStart"/>
      <w:r w:rsidRPr="00BA4ED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неделя</w:t>
      </w:r>
      <w:r w:rsidR="00BA4E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-</w:t>
      </w:r>
      <w:proofErr w:type="gramEnd"/>
      <w:r w:rsidR="00BA4E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Рассмотрение иллюстрации к сказке </w:t>
      </w:r>
      <w:r w:rsidRPr="003077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«Репка»</w:t>
      </w:r>
      <w:r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слушание аудио записи к сказке </w:t>
      </w:r>
      <w:r w:rsidRPr="003077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«Репка»</w:t>
      </w:r>
      <w:r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имитационные упражнения.</w:t>
      </w:r>
    </w:p>
    <w:p w:rsidR="00BA4ED9" w:rsidRDefault="00BA4ED9" w:rsidP="0064593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BA4ED9" w:rsidRDefault="00BA4ED9" w:rsidP="0064593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64593F" w:rsidRPr="00BA4ED9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BA4ED9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lastRenderedPageBreak/>
        <w:t>Февраль</w:t>
      </w:r>
    </w:p>
    <w:p w:rsidR="0064593F" w:rsidRPr="0030778C" w:rsidRDefault="0064593F" w:rsidP="00BA4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4ED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1 неделя</w:t>
      </w:r>
      <w:r w:rsidR="00BA4E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3077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«Изобрази героев»</w:t>
      </w:r>
      <w:r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драматизация сказки </w:t>
      </w:r>
      <w:r w:rsidRPr="003077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«Репка»</w:t>
      </w:r>
      <w:r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использованием плоскостного </w:t>
      </w:r>
      <w:r w:rsidRPr="0030778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</w:t>
      </w:r>
      <w:r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хоровод.</w:t>
      </w:r>
    </w:p>
    <w:p w:rsidR="0064593F" w:rsidRPr="0064593F" w:rsidRDefault="00BA4ED9" w:rsidP="00BA4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4ED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2 неделя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="0064593F" w:rsidRPr="006459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«Настольные сказки»</w:t>
      </w:r>
      <w:r w:rsidR="0064593F"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Упражнения на развитие речевого аппарата. Игра </w:t>
      </w:r>
      <w:r w:rsidR="0064593F" w:rsidRPr="006459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«Мокрые котята»</w:t>
      </w:r>
      <w:r w:rsidR="0064593F"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4593F" w:rsidRPr="0064593F" w:rsidRDefault="0064593F" w:rsidP="00BA4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4ED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3 неделя</w:t>
      </w:r>
      <w:r w:rsidR="00BA4E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6459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друга ласково»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рассказывание сказки </w:t>
      </w:r>
      <w:r w:rsidRPr="006459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«Рукавичка»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беседа по содержанию сказки.</w:t>
      </w:r>
    </w:p>
    <w:p w:rsidR="0064593F" w:rsidRPr="0064593F" w:rsidRDefault="0064593F" w:rsidP="00BA4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4ED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4 неделя</w:t>
      </w:r>
      <w:r w:rsidR="00BA4E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Отгадывание загадок, рассказывание сказки </w:t>
      </w:r>
      <w:r w:rsidRPr="006459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«Рукавичка»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вместе с детьми, подвижная игра.</w:t>
      </w:r>
    </w:p>
    <w:p w:rsidR="0064593F" w:rsidRPr="00BA4ED9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BA4ED9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Март</w:t>
      </w:r>
    </w:p>
    <w:p w:rsidR="0064593F" w:rsidRPr="0064593F" w:rsidRDefault="0064593F" w:rsidP="00BA4E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4ED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1 неделя</w:t>
      </w:r>
      <w:r w:rsidR="00BA4E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Рассказывание сказки </w:t>
      </w:r>
      <w:r w:rsidRPr="006459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«Рукавичка»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ролям, пантомимические упражнения.</w:t>
      </w:r>
    </w:p>
    <w:p w:rsidR="0064593F" w:rsidRPr="0064593F" w:rsidRDefault="0064593F" w:rsidP="004A2C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4ED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3 неделя</w:t>
      </w:r>
      <w:r w:rsidR="004A2C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Отгадывание загадок, драматизация сказки </w:t>
      </w:r>
      <w:r w:rsidRPr="006459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«Рукавичка»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4593F" w:rsidRPr="0064593F" w:rsidRDefault="0064593F" w:rsidP="004A2C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4ED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4 неделя</w:t>
      </w:r>
      <w:r w:rsidR="004A2C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Рассказывание </w:t>
      </w:r>
      <w:r w:rsidRPr="006459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сказал мяу»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имитация движений и голосов героев.</w:t>
      </w:r>
    </w:p>
    <w:p w:rsidR="0064593F" w:rsidRPr="0064593F" w:rsidRDefault="0064593F" w:rsidP="004A2C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4ED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5 неделя</w:t>
      </w:r>
      <w:r w:rsidR="004A2C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6459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«Воробей и кот»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рассказывание </w:t>
      </w:r>
      <w:r w:rsidRPr="006459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сказал мяу»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вместе с детьми.</w:t>
      </w:r>
    </w:p>
    <w:p w:rsidR="0064593F" w:rsidRPr="004A2C60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4A2C60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Апрель</w:t>
      </w:r>
    </w:p>
    <w:p w:rsidR="0064593F" w:rsidRPr="0064593F" w:rsidRDefault="0064593F" w:rsidP="004A2C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2C6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1 неделя</w:t>
      </w:r>
      <w:r w:rsidR="004A2C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Рассказывание сказки </w:t>
      </w:r>
      <w:r w:rsidRPr="006459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вместе с детьми, имитационные движения под музыку с использованием элементов костюмов.</w:t>
      </w:r>
    </w:p>
    <w:p w:rsidR="0064593F" w:rsidRPr="0064593F" w:rsidRDefault="0064593F" w:rsidP="004A2C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2C6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2 неделя</w:t>
      </w:r>
      <w:r w:rsidR="004A2C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Отгадывание загадок, ряженье в костюмы, имитационное упражнение под музыку.</w:t>
      </w:r>
    </w:p>
    <w:p w:rsidR="0064593F" w:rsidRPr="0064593F" w:rsidRDefault="0064593F" w:rsidP="004A2C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2C6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3 неделя</w:t>
      </w:r>
      <w:r w:rsidR="004A2C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Отгадывание загадок </w:t>
      </w:r>
      <w:r w:rsidRPr="006459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4593F" w:rsidRPr="0030778C" w:rsidRDefault="004A2C60" w:rsidP="004A2C6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2C60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4 неделя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="0064593F"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Драматизация сказки </w:t>
      </w:r>
      <w:r w:rsidR="0064593F" w:rsidRPr="0064593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="0064593F"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использованием настольного </w:t>
      </w:r>
      <w:r w:rsidR="0064593F" w:rsidRPr="0030778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</w:t>
      </w:r>
      <w:r w:rsidR="0064593F"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беседа по содержанию сказки, упражнение на интонационную выразительность.</w:t>
      </w:r>
    </w:p>
    <w:p w:rsidR="0064593F" w:rsidRPr="004A2C60" w:rsidRDefault="0064593F" w:rsidP="0064593F">
      <w:pPr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4A2C60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Май</w:t>
      </w:r>
    </w:p>
    <w:p w:rsidR="0064593F" w:rsidRPr="0030778C" w:rsidRDefault="00D33157" w:rsidP="00D331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 неделя - </w:t>
      </w:r>
      <w:proofErr w:type="gramStart"/>
      <w:r w:rsidR="0064593F" w:rsidRPr="00D3315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Беседа </w:t>
      </w:r>
      <w:r w:rsidR="0064593F"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="0064593F"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Знакомство с историей </w:t>
      </w:r>
      <w:r w:rsidR="0064593F" w:rsidRPr="0030778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 </w:t>
      </w:r>
      <w:r w:rsidR="0064593F" w:rsidRPr="003077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«Петрушка»</w:t>
      </w:r>
      <w:r w:rsidR="0064593F"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.</w:t>
      </w:r>
    </w:p>
    <w:p w:rsidR="0064593F" w:rsidRPr="0030778C" w:rsidRDefault="0064593F" w:rsidP="00D331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3157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2 неделя</w:t>
      </w:r>
      <w:r w:rsidR="00D331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 - </w:t>
      </w:r>
      <w:r w:rsidRPr="003077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«Весёлые зверушки»</w:t>
      </w:r>
      <w:r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4593F" w:rsidRPr="0030778C" w:rsidRDefault="00D33157" w:rsidP="00D331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3157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3 неделя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="0064593F"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Пальчиковый </w:t>
      </w:r>
      <w:r w:rsidR="0064593F" w:rsidRPr="0030778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 по сказке </w:t>
      </w:r>
      <w:r w:rsidR="0064593F" w:rsidRPr="0030778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="0064593F" w:rsidRPr="0030778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веселый танец.</w:t>
      </w:r>
    </w:p>
    <w:p w:rsidR="0064593F" w:rsidRPr="0064593F" w:rsidRDefault="0064593F" w:rsidP="00D331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3157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4 неделя</w:t>
      </w:r>
      <w:r w:rsidR="00D331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Отгадывание загадок, имитационные упражнения под музыку, веселый танец</w:t>
      </w:r>
      <w:r w:rsidR="00D331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4593F" w:rsidRPr="0064593F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4593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Литература</w:t>
      </w:r>
      <w:r w:rsidRPr="006459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4593F" w:rsidRPr="006055E7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5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605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055E7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Театрализованные</w:t>
      </w:r>
      <w:r w:rsidRPr="00605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занятия в детском саду»</w:t>
      </w:r>
      <w:r w:rsidRPr="00605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М. Д. </w:t>
      </w:r>
      <w:proofErr w:type="spellStart"/>
      <w:r w:rsidRPr="00605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Маханева</w:t>
      </w:r>
      <w:proofErr w:type="spellEnd"/>
      <w:r w:rsidRPr="00605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4593F" w:rsidRPr="006055E7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5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605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055E7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Театральная деятельность в детском саду</w:t>
      </w:r>
      <w:r w:rsidRPr="00605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05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А. В. </w:t>
      </w:r>
      <w:proofErr w:type="spellStart"/>
      <w:r w:rsidRPr="00605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Щеткин</w:t>
      </w:r>
      <w:proofErr w:type="spellEnd"/>
      <w:r w:rsidRPr="00605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4593F" w:rsidRPr="006055E7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5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6055E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 возможного</w:t>
      </w:r>
      <w:r w:rsidRPr="00605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 А. Буренина</w:t>
      </w:r>
    </w:p>
    <w:p w:rsidR="0064593F" w:rsidRPr="006055E7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5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Петрова Т. И., Сергеева Е. Л., Петрова Е. С. Подготовка и проведение </w:t>
      </w:r>
      <w:r w:rsidRPr="006055E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театрализованных игр в детском саду</w:t>
      </w:r>
      <w:r w:rsidRPr="00605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Разработка занятий для всех возрастных </w:t>
      </w:r>
      <w:r w:rsidRPr="006055E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групп</w:t>
      </w:r>
      <w:r w:rsidRPr="00605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методическими рекомендациями.</w:t>
      </w:r>
    </w:p>
    <w:p w:rsidR="0064593F" w:rsidRPr="006055E7" w:rsidRDefault="0064593F" w:rsidP="0064593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5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Касаткина Е. И., </w:t>
      </w:r>
      <w:proofErr w:type="spellStart"/>
      <w:r w:rsidRPr="00605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Реутская</w:t>
      </w:r>
      <w:proofErr w:type="spellEnd"/>
      <w:r w:rsidRPr="00605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Н. А. и др. </w:t>
      </w:r>
      <w:r w:rsidRPr="006055E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Театрализованные игры в детском саду</w:t>
      </w:r>
    </w:p>
    <w:p w:rsidR="0064593F" w:rsidRPr="006055E7" w:rsidRDefault="0064593F" w:rsidP="0064593F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B0885" w:rsidRDefault="00CB0885"/>
    <w:sectPr w:rsidR="00CB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DB"/>
    <w:rsid w:val="00097F10"/>
    <w:rsid w:val="0022198C"/>
    <w:rsid w:val="0030778C"/>
    <w:rsid w:val="003F7ADB"/>
    <w:rsid w:val="004A2C60"/>
    <w:rsid w:val="006055E7"/>
    <w:rsid w:val="0064593F"/>
    <w:rsid w:val="008173F9"/>
    <w:rsid w:val="00956A95"/>
    <w:rsid w:val="00A776D0"/>
    <w:rsid w:val="00BA4ED9"/>
    <w:rsid w:val="00C14047"/>
    <w:rsid w:val="00C84783"/>
    <w:rsid w:val="00CB0885"/>
    <w:rsid w:val="00D33157"/>
    <w:rsid w:val="00F0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95174-5D58-4574-9001-C3948D37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F10"/>
    <w:rPr>
      <w:b/>
      <w:bCs/>
    </w:rPr>
  </w:style>
  <w:style w:type="paragraph" w:styleId="a4">
    <w:name w:val="No Spacing"/>
    <w:uiPriority w:val="1"/>
    <w:qFormat/>
    <w:rsid w:val="00097F1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331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D331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unhideWhenUsed/>
    <w:rsid w:val="00C14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b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9</cp:revision>
  <dcterms:created xsi:type="dcterms:W3CDTF">2020-08-25T06:55:00Z</dcterms:created>
  <dcterms:modified xsi:type="dcterms:W3CDTF">2024-02-14T09:53:00Z</dcterms:modified>
</cp:coreProperties>
</file>